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5921E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9E0A68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9E0A68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9E0A68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9E0A68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9E0A68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9E0A68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Lębork, dnia 25 października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 w:rsidR="009E0A68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9E0A68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17 października</w:t>
      </w:r>
      <w:r w:rsidR="008E182A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8E182A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="008E182A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w rejonie ulic Spółdzielczej, </w:t>
      </w:r>
      <w:r w:rsidR="008E182A">
        <w:rPr>
          <w:rFonts w:ascii="Garamond" w:hAnsi="Garamond"/>
          <w:b/>
        </w:rPr>
        <w:t>Artylerzystów</w:t>
      </w:r>
      <w:r w:rsidR="00E72D7B">
        <w:rPr>
          <w:rFonts w:ascii="Garamond" w:hAnsi="Garamond"/>
          <w:b/>
        </w:rPr>
        <w:t xml:space="preserve"> </w:t>
      </w:r>
      <w:r w:rsidR="00E72D7B">
        <w:rPr>
          <w:rFonts w:ascii="Garamond" w:hAnsi="Garamond"/>
          <w:b/>
        </w:rPr>
        <w:br/>
        <w:t>i Pomorskiej</w:t>
      </w:r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5921E0" w:rsidP="004E036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382/6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5921E0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955</w:t>
            </w:r>
          </w:p>
        </w:tc>
        <w:tc>
          <w:tcPr>
            <w:tcW w:w="1199" w:type="dxa"/>
            <w:vAlign w:val="center"/>
          </w:tcPr>
          <w:p w:rsidR="008E182A" w:rsidRPr="00166F71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5921E0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12</w:t>
            </w:r>
            <w:r w:rsidR="008E182A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0.</w:t>
            </w:r>
            <w:r w:rsidR="008E182A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195FD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5921E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9E0A68">
        <w:rPr>
          <w:rFonts w:ascii="Garamond" w:eastAsia="Times New Roman" w:hAnsi="Garamond" w:cs="Times New Roman"/>
          <w:lang w:eastAsia="pl-PL"/>
        </w:rPr>
        <w:t>dopuszczono 1 oferenta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9E0A68" w:rsidRDefault="009E0A68" w:rsidP="009E0A68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</w:t>
      </w:r>
      <w:r>
        <w:rPr>
          <w:rFonts w:ascii="Garamond" w:eastAsia="Times New Roman" w:hAnsi="Garamond" w:cs="Times New Roman"/>
          <w:lang w:eastAsia="pl-PL"/>
        </w:rPr>
        <w:t>u osiągnięto cenę w wysokości 12</w:t>
      </w:r>
      <w:r>
        <w:rPr>
          <w:rFonts w:ascii="Garamond" w:eastAsia="Times New Roman" w:hAnsi="Garamond" w:cs="Times New Roman"/>
          <w:lang w:eastAsia="pl-PL"/>
        </w:rPr>
        <w:t>2.00</w:t>
      </w:r>
      <w:r>
        <w:rPr>
          <w:rFonts w:ascii="Garamond" w:eastAsia="Times New Roman" w:hAnsi="Garamond" w:cs="Times New Roman"/>
          <w:lang w:eastAsia="pl-PL"/>
        </w:rPr>
        <w:t>0,00 zł. (słownie: sto dwadzieścia dwa tysiące</w:t>
      </w:r>
      <w:r>
        <w:rPr>
          <w:rFonts w:ascii="Garamond" w:eastAsia="Times New Roman" w:hAnsi="Garamond" w:cs="Times New Roman"/>
          <w:lang w:eastAsia="pl-PL"/>
        </w:rPr>
        <w:t xml:space="preserve"> złotych 00/100) netto, co łącznie z podatkiem VAT w wy</w:t>
      </w:r>
      <w:r>
        <w:rPr>
          <w:rFonts w:ascii="Garamond" w:eastAsia="Times New Roman" w:hAnsi="Garamond" w:cs="Times New Roman"/>
          <w:lang w:eastAsia="pl-PL"/>
        </w:rPr>
        <w:t>sokości 23% stanowi kwotę 150.060</w:t>
      </w:r>
      <w:r>
        <w:rPr>
          <w:rFonts w:ascii="Garamond" w:eastAsia="Times New Roman" w:hAnsi="Garamond" w:cs="Times New Roman"/>
          <w:lang w:eastAsia="pl-PL"/>
        </w:rPr>
        <w:t>,00 zł. (</w:t>
      </w:r>
      <w:r>
        <w:rPr>
          <w:rFonts w:ascii="Garamond" w:eastAsia="Times New Roman" w:hAnsi="Garamond" w:cs="Times New Roman"/>
          <w:lang w:eastAsia="pl-PL"/>
        </w:rPr>
        <w:t>słownie: sto pięćdziesiąt tysięcy</w:t>
      </w:r>
      <w:bookmarkStart w:id="0" w:name="_GoBack"/>
      <w:bookmarkEnd w:id="0"/>
      <w:r>
        <w:rPr>
          <w:rFonts w:ascii="Garamond" w:eastAsia="Times New Roman" w:hAnsi="Garamond" w:cs="Times New Roman"/>
          <w:lang w:eastAsia="pl-PL"/>
        </w:rPr>
        <w:t xml:space="preserve"> sześćdziesiąt złotych 00/100) brutto.</w:t>
      </w:r>
    </w:p>
    <w:p w:rsidR="009E0A68" w:rsidRDefault="009E0A68" w:rsidP="009E0A68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Najwyższą cenę zaproponowali i przetarg wygrali:</w:t>
      </w:r>
    </w:p>
    <w:p w:rsidR="009E0A68" w:rsidRDefault="009E0A68" w:rsidP="009E0A68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</w:p>
    <w:p w:rsidR="009E0A68" w:rsidRPr="007827DA" w:rsidRDefault="009E0A68" w:rsidP="009E0A68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hAnsi="Garamond" w:cs="Times New Roman"/>
          <w:b/>
          <w:smallCaps/>
        </w:rPr>
        <w:t>ALEKSANDRA CISZEWSKA-OSS I KRZYSZTOF OSS</w:t>
      </w:r>
    </w:p>
    <w:p w:rsidR="009E0A68" w:rsidRDefault="009E0A68" w:rsidP="009E0A68"/>
    <w:p w:rsidR="008E182A" w:rsidRPr="00B93497" w:rsidRDefault="008E182A" w:rsidP="008E18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195FD4"/>
    <w:rsid w:val="00217AC7"/>
    <w:rsid w:val="004E0367"/>
    <w:rsid w:val="005921E0"/>
    <w:rsid w:val="008E182A"/>
    <w:rsid w:val="009E0A68"/>
    <w:rsid w:val="00A8292C"/>
    <w:rsid w:val="00CB5C92"/>
    <w:rsid w:val="00D336BB"/>
    <w:rsid w:val="00E72D7B"/>
    <w:rsid w:val="00ED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10</cp:revision>
  <cp:lastPrinted>2024-05-16T07:29:00Z</cp:lastPrinted>
  <dcterms:created xsi:type="dcterms:W3CDTF">2024-05-14T09:20:00Z</dcterms:created>
  <dcterms:modified xsi:type="dcterms:W3CDTF">2024-10-21T11:50:00Z</dcterms:modified>
</cp:coreProperties>
</file>